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379" w:rsidRDefault="00C17379" w:rsidP="00C17379">
      <w:r>
        <w:t>Information fra digeudvalg</w:t>
      </w:r>
      <w:bookmarkStart w:id="0" w:name="_GoBack"/>
      <w:bookmarkEnd w:id="0"/>
    </w:p>
    <w:p w:rsidR="00C17379" w:rsidRDefault="00C17379" w:rsidP="00C17379"/>
    <w:p w:rsidR="00C17379" w:rsidRDefault="00C17379" w:rsidP="00C17379"/>
    <w:p w:rsidR="00C17379" w:rsidRDefault="00C17379" w:rsidP="00C17379">
      <w:r>
        <w:t>Dige udvalg og enkelte bestyrelsesmedlemmer var lørdag den 10 oktober ved stranden og flytte bænke om bag diget. Ligeledes blev en enkelt forladt båd flyttet om bag diget. Der var endnu enkelte både tilbage på forstranden og i vandet, men disse blev fortsat brugt til fiskeri og man kender til ejerne af bådene, så de skal nok blive flyttet rettidigt.</w:t>
      </w:r>
    </w:p>
    <w:p w:rsidR="000844A3" w:rsidRDefault="00C17379" w:rsidP="00C17379">
      <w:r>
        <w:t>Efterfølgende afholdtes der udvalgsmøde, referat fra dette ligges på hjemmesiden</w:t>
      </w:r>
    </w:p>
    <w:sectPr w:rsidR="000844A3" w:rsidSect="00523CE4">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379"/>
    <w:rsid w:val="000844A3"/>
    <w:rsid w:val="00523CE4"/>
    <w:rsid w:val="00C17379"/>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4A79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37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37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397</Characters>
  <Application>Microsoft Macintosh Word</Application>
  <DocSecurity>0</DocSecurity>
  <Lines>3</Lines>
  <Paragraphs>1</Paragraphs>
  <ScaleCrop>false</ScaleCrop>
  <Company/>
  <LinksUpToDate>false</LinksUpToDate>
  <CharactersWithSpaces>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Jørgen Vejsholt</dc:creator>
  <cp:keywords/>
  <dc:description/>
  <cp:lastModifiedBy>Jørgen Vejsholt</cp:lastModifiedBy>
  <cp:revision>1</cp:revision>
  <dcterms:created xsi:type="dcterms:W3CDTF">2015-10-17T07:03:00Z</dcterms:created>
  <dcterms:modified xsi:type="dcterms:W3CDTF">2015-10-17T07:04:00Z</dcterms:modified>
</cp:coreProperties>
</file>